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B0" w:rsidRDefault="006572B0" w:rsidP="006572B0">
      <w:pPr>
        <w:rPr>
          <w:rFonts w:ascii="Calibri" w:eastAsia="Calibri" w:hAnsi="Calibri" w:cs="Times New Roman"/>
        </w:rPr>
      </w:pPr>
      <w:r w:rsidRPr="006572B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861D" wp14:editId="611EE073">
                <wp:simplePos x="0" y="0"/>
                <wp:positionH relativeFrom="column">
                  <wp:posOffset>-404495</wp:posOffset>
                </wp:positionH>
                <wp:positionV relativeFrom="paragraph">
                  <wp:posOffset>-404495</wp:posOffset>
                </wp:positionV>
                <wp:extent cx="6565265" cy="93408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B0" w:rsidRDefault="006572B0" w:rsidP="006572B0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COLÉGIO FAG</w:t>
                            </w:r>
                          </w:p>
                          <w:p w:rsidR="006572B0" w:rsidRDefault="006572B0" w:rsidP="006572B0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PRÉ I – EDUCAÇÃO INFANTIL</w:t>
                            </w:r>
                          </w:p>
                          <w:p w:rsidR="006572B0" w:rsidRDefault="006572B0" w:rsidP="006572B0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Prof.ª JULIANA</w:t>
                            </w:r>
                          </w:p>
                          <w:p w:rsidR="006572B0" w:rsidRDefault="006572B0" w:rsidP="006572B0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6572B0" w:rsidRDefault="006572B0" w:rsidP="006572B0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6572B0" w:rsidRDefault="006572B0" w:rsidP="006572B0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6572B0" w:rsidRDefault="006572B0" w:rsidP="006572B0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PORTUGUÊS- 1º BIMESTRE–PROF: JAQUELINE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-31.85pt;margin-top:-31.85pt;width:516.9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" filled="f" stroked="f">
                <v:textbox>
                  <w:txbxContent>
                    <w:p w:rsidR="006572B0" w:rsidRDefault="006572B0" w:rsidP="006572B0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COLÉGIO FAG</w:t>
                      </w:r>
                    </w:p>
                    <w:p w:rsidR="006572B0" w:rsidRDefault="006572B0" w:rsidP="006572B0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PRÉ I – EDUCAÇÃO INFANTIL</w:t>
                      </w:r>
                    </w:p>
                    <w:p w:rsidR="006572B0" w:rsidRDefault="006572B0" w:rsidP="006572B0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Prof.ª JULIANA</w:t>
                      </w:r>
                    </w:p>
                    <w:p w:rsidR="006572B0" w:rsidRDefault="006572B0" w:rsidP="006572B0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6572B0" w:rsidRDefault="006572B0" w:rsidP="006572B0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6572B0" w:rsidRDefault="006572B0" w:rsidP="006572B0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6572B0" w:rsidRDefault="006572B0" w:rsidP="006572B0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PORTUGUÊS- 1º BIMESTRE–PROF: JAQUELINE</w:t>
                      </w:r>
                    </w:p>
                  </w:txbxContent>
                </v:textbox>
              </v:shape>
            </w:pict>
          </mc:Fallback>
        </mc:AlternateContent>
      </w:r>
      <w:r w:rsidRPr="006572B0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6D859C8" wp14:editId="14F93E0D">
            <wp:simplePos x="0" y="0"/>
            <wp:positionH relativeFrom="column">
              <wp:posOffset>-250190</wp:posOffset>
            </wp:positionH>
            <wp:positionV relativeFrom="paragraph">
              <wp:posOffset>-306070</wp:posOffset>
            </wp:positionV>
            <wp:extent cx="1072515" cy="760095"/>
            <wp:effectExtent l="0" t="0" r="0" b="1905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2B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3DE2" wp14:editId="5B28D3AD">
                <wp:simplePos x="0" y="0"/>
                <wp:positionH relativeFrom="column">
                  <wp:posOffset>-400685</wp:posOffset>
                </wp:positionH>
                <wp:positionV relativeFrom="paragraph">
                  <wp:posOffset>-404495</wp:posOffset>
                </wp:positionV>
                <wp:extent cx="6570980" cy="1310640"/>
                <wp:effectExtent l="0" t="0" r="20320" b="228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31.55pt;margin-top:-31.85pt;width:517.4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" filled="f"/>
            </w:pict>
          </mc:Fallback>
        </mc:AlternateContent>
      </w:r>
      <w:r w:rsidRPr="006572B0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A9B32C1" wp14:editId="2EF721B5">
            <wp:simplePos x="0" y="0"/>
            <wp:positionH relativeFrom="column">
              <wp:posOffset>5269865</wp:posOffset>
            </wp:positionH>
            <wp:positionV relativeFrom="paragraph">
              <wp:posOffset>-374015</wp:posOffset>
            </wp:positionV>
            <wp:extent cx="894080" cy="1155065"/>
            <wp:effectExtent l="0" t="0" r="1270" b="6985"/>
            <wp:wrapNone/>
            <wp:docPr id="10" name="Imagem 10" descr="COC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CF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2B0" w:rsidRDefault="006572B0" w:rsidP="006572B0">
      <w:pPr>
        <w:rPr>
          <w:rFonts w:ascii="Calibri" w:eastAsia="Calibri" w:hAnsi="Calibri" w:cs="Times New Roman"/>
        </w:rPr>
      </w:pPr>
    </w:p>
    <w:p w:rsidR="006572B0" w:rsidRDefault="006572B0" w:rsidP="006572B0">
      <w:pPr>
        <w:rPr>
          <w:rFonts w:ascii="Calibri" w:eastAsia="Calibri" w:hAnsi="Calibri" w:cs="Times New Roman"/>
        </w:rPr>
      </w:pPr>
    </w:p>
    <w:p w:rsidR="006572B0" w:rsidRPr="006572B0" w:rsidRDefault="006572B0" w:rsidP="006572B0">
      <w:pPr>
        <w:rPr>
          <w:rFonts w:ascii="Calibri" w:eastAsia="Calibri" w:hAnsi="Calibri" w:cs="Times New Roman"/>
        </w:rPr>
      </w:pPr>
    </w:p>
    <w:p w:rsidR="00AC4782" w:rsidRPr="006572B0" w:rsidRDefault="00636D7B" w:rsidP="006572B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 w:rsidRPr="006572B0">
        <w:rPr>
          <w:sz w:val="48"/>
          <w:szCs w:val="48"/>
        </w:rPr>
        <w:t>1° Atividade:</w:t>
      </w:r>
    </w:p>
    <w:p w:rsidR="00636D7B" w:rsidRPr="006572B0" w:rsidRDefault="00636D7B" w:rsidP="00636D7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943634" w:themeColor="accent2" w:themeShade="BF"/>
          <w:sz w:val="40"/>
          <w:szCs w:val="40"/>
        </w:rPr>
      </w:pPr>
      <w:r w:rsidRPr="006572B0">
        <w:rPr>
          <w:color w:val="943634" w:themeColor="accent2" w:themeShade="BF"/>
          <w:sz w:val="40"/>
          <w:szCs w:val="40"/>
        </w:rPr>
        <w:t xml:space="preserve">Cante cantigas de roda com seus pais, cantigas conhecidas por </w:t>
      </w:r>
      <w:r w:rsidR="006572B0" w:rsidRPr="006572B0">
        <w:rPr>
          <w:color w:val="943634" w:themeColor="accent2" w:themeShade="BF"/>
          <w:sz w:val="40"/>
          <w:szCs w:val="40"/>
        </w:rPr>
        <w:t>todos.</w:t>
      </w:r>
    </w:p>
    <w:p w:rsidR="00636D7B" w:rsidRPr="006572B0" w:rsidRDefault="00636D7B" w:rsidP="00636D7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0"/>
          <w:szCs w:val="40"/>
        </w:rPr>
      </w:pPr>
      <w:r w:rsidRPr="006572B0">
        <w:rPr>
          <w:color w:val="943634" w:themeColor="accent2" w:themeShade="BF"/>
          <w:sz w:val="40"/>
          <w:szCs w:val="40"/>
        </w:rPr>
        <w:t>Como;</w:t>
      </w:r>
      <w:r w:rsidR="006572B0">
        <w:rPr>
          <w:color w:val="943634" w:themeColor="accent2" w:themeShade="BF"/>
          <w:sz w:val="40"/>
          <w:szCs w:val="40"/>
        </w:rPr>
        <w:t xml:space="preserve"> Roda cutia, ciranda cirandinha entre outras </w:t>
      </w:r>
      <w:hyperlink r:id="rId7" w:history="1">
        <w:r w:rsidRPr="006572B0">
          <w:rPr>
            <w:rStyle w:val="Hyperlink"/>
            <w:sz w:val="40"/>
            <w:szCs w:val="40"/>
          </w:rPr>
          <w:t>https://www.youtube.com/watch?v=V8JU4Q7hKe8</w:t>
        </w:r>
      </w:hyperlink>
    </w:p>
    <w:p w:rsidR="00636D7B" w:rsidRDefault="00636D7B" w:rsidP="00636D7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636D7B" w:rsidRDefault="00636D7B" w:rsidP="00636D7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636D7B" w:rsidRDefault="006572B0" w:rsidP="00636D7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rPr>
          <w:noProof/>
          <w:lang w:eastAsia="pt-BR"/>
        </w:rPr>
        <w:drawing>
          <wp:inline distT="0" distB="0" distL="0" distR="0" wp14:anchorId="349EC9FB" wp14:editId="1749F962">
            <wp:extent cx="5292349" cy="3276600"/>
            <wp:effectExtent l="0" t="0" r="3810" b="0"/>
            <wp:docPr id="1" name="Imagem 1" descr="Resultado de imagem para imagem de crianças brincando de roda com seu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crianças brincando de roda com seus p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49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B0" w:rsidRDefault="006572B0" w:rsidP="00636D7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</w:p>
    <w:p w:rsidR="006572B0" w:rsidRDefault="006572B0" w:rsidP="00636D7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bookmarkStart w:id="0" w:name="_GoBack"/>
      <w:bookmarkEnd w:id="0"/>
    </w:p>
    <w:p w:rsidR="00636D7B" w:rsidRDefault="00636D7B" w:rsidP="00636D7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sectPr w:rsidR="00636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7B"/>
    <w:rsid w:val="00636D7B"/>
    <w:rsid w:val="006572B0"/>
    <w:rsid w:val="00A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36D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36D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8JU4Q7hKe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2020-03-22T21:26:00Z</dcterms:created>
  <dcterms:modified xsi:type="dcterms:W3CDTF">2020-03-22T21:45:00Z</dcterms:modified>
</cp:coreProperties>
</file>